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1"/>
        <w:tblW w:w="10207" w:type="dxa"/>
        <w:tblInd w:w="-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9920EC" w:rsidRPr="00344B36" w14:paraId="653C0C51" w14:textId="77777777" w:rsidTr="000A48A5">
        <w:trPr>
          <w:trHeight w:val="11057"/>
        </w:trPr>
        <w:tc>
          <w:tcPr>
            <w:tcW w:w="10207" w:type="dxa"/>
          </w:tcPr>
          <w:p w14:paraId="25536506" w14:textId="77777777" w:rsidR="00344B36" w:rsidRPr="00344B36" w:rsidRDefault="00344B36" w:rsidP="00344B36">
            <w:pPr>
              <w:pStyle w:val="ListeParagraf"/>
              <w:ind w:left="0"/>
              <w:jc w:val="both"/>
              <w:rPr>
                <w:sz w:val="22"/>
                <w:szCs w:val="22"/>
              </w:rPr>
            </w:pPr>
          </w:p>
          <w:tbl>
            <w:tblPr>
              <w:tblStyle w:val="TabloKlavuzu"/>
              <w:tblW w:w="9930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7095"/>
            </w:tblGrid>
            <w:tr w:rsidR="001C0419" w:rsidRPr="00344B36" w14:paraId="0CD7788B" w14:textId="77777777" w:rsidTr="005D76D6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0B575CA4" w14:textId="77777777" w:rsidR="001C0419" w:rsidRPr="00344B36" w:rsidRDefault="001C0419" w:rsidP="001C041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3189C1AB" w14:textId="77777777" w:rsidR="001C0419" w:rsidRPr="00344B36" w:rsidRDefault="001C0419" w:rsidP="001C041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C0419" w:rsidRPr="00344B36" w14:paraId="3E0E2C15" w14:textId="77777777" w:rsidTr="005D76D6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138218C" w14:textId="77777777" w:rsidR="001C0419" w:rsidRPr="00344B36" w:rsidRDefault="001C0419" w:rsidP="001C041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Kadro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16BC26A" w14:textId="3921A1BA" w:rsidR="001C0419" w:rsidRPr="009315F9" w:rsidRDefault="001C0419" w:rsidP="001C041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1C0419" w:rsidRPr="00344B36" w14:paraId="5A6DE78F" w14:textId="77777777" w:rsidTr="005D76D6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0BDF7B9" w14:textId="77777777" w:rsidR="001C0419" w:rsidRPr="00344B36" w:rsidRDefault="001C0419" w:rsidP="001C041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52D542BB" w14:textId="58D636D4" w:rsidR="001C0419" w:rsidRPr="001C0419" w:rsidRDefault="001C0419" w:rsidP="001C0419">
                  <w:pPr>
                    <w:rPr>
                      <w:sz w:val="22"/>
                      <w:szCs w:val="22"/>
                    </w:rPr>
                  </w:pPr>
                  <w:r w:rsidRPr="001C0419">
                    <w:rPr>
                      <w:sz w:val="22"/>
                      <w:szCs w:val="22"/>
                    </w:rPr>
                    <w:t>ENSTİTÜ MÜDÜR YARDIMCISI</w:t>
                  </w:r>
                </w:p>
              </w:tc>
            </w:tr>
            <w:tr w:rsidR="001C0419" w:rsidRPr="00344B36" w14:paraId="1180D1C8" w14:textId="77777777" w:rsidTr="005D76D6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5593ACE" w14:textId="77777777" w:rsidR="001C0419" w:rsidRPr="00344B36" w:rsidRDefault="001C0419" w:rsidP="001C041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İletişim / E-mail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0B31D338" w14:textId="77777777" w:rsidR="001C0419" w:rsidRPr="001C0419" w:rsidRDefault="001C0419" w:rsidP="001C041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C0419" w:rsidRPr="00344B36" w14:paraId="24464901" w14:textId="77777777" w:rsidTr="005D76D6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15FC8F3F" w14:textId="77777777" w:rsidR="001C0419" w:rsidRPr="00344B36" w:rsidRDefault="001C0419" w:rsidP="001C041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Üst Yönetici/Yöneticileri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15101019" w14:textId="4E51FC47" w:rsidR="001C0419" w:rsidRPr="001C0419" w:rsidRDefault="001C0419" w:rsidP="001C0419">
                  <w:pPr>
                    <w:rPr>
                      <w:sz w:val="22"/>
                      <w:szCs w:val="22"/>
                    </w:rPr>
                  </w:pPr>
                  <w:r w:rsidRPr="001C0419">
                    <w:rPr>
                      <w:sz w:val="22"/>
                      <w:szCs w:val="22"/>
                    </w:rPr>
                    <w:t>ENSTİTÜ MÜDÜRÜ</w:t>
                  </w:r>
                </w:p>
              </w:tc>
            </w:tr>
            <w:tr w:rsidR="001C0419" w:rsidRPr="00344B36" w14:paraId="1B0C31D5" w14:textId="77777777" w:rsidTr="005D76D6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376B6E80" w14:textId="654FFFC0" w:rsidR="001C0419" w:rsidRPr="00344B36" w:rsidRDefault="001C0419" w:rsidP="001C041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Devri (</w:t>
                  </w:r>
                  <w:r>
                    <w:rPr>
                      <w:b/>
                      <w:sz w:val="22"/>
                      <w:szCs w:val="22"/>
                    </w:rPr>
                    <w:t>Vekalet</w:t>
                  </w:r>
                  <w:r w:rsidRPr="00344B36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F7AF4C0" w14:textId="77777777" w:rsidR="001C0419" w:rsidRPr="00344B36" w:rsidRDefault="001C0419" w:rsidP="001C0419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C79E1BD" w14:textId="33D14FC7" w:rsidR="009315F9" w:rsidRPr="0037267A" w:rsidRDefault="00455EE2" w:rsidP="009315F9">
            <w:pPr>
              <w:tabs>
                <w:tab w:val="left" w:pos="8040"/>
              </w:tabs>
              <w:rPr>
                <w:sz w:val="16"/>
                <w:szCs w:val="16"/>
              </w:rPr>
            </w:pPr>
            <w:r w:rsidRPr="0037267A">
              <w:rPr>
                <w:sz w:val="16"/>
                <w:szCs w:val="16"/>
              </w:rPr>
              <w:tab/>
            </w:r>
          </w:p>
          <w:p w14:paraId="44A1D3E9" w14:textId="77777777" w:rsidR="001C0419" w:rsidRDefault="001C0419" w:rsidP="001C0419">
            <w:pPr>
              <w:pStyle w:val="TableParagraph"/>
              <w:spacing w:before="127" w:line="360" w:lineRule="auto"/>
              <w:ind w:left="0"/>
              <w:jc w:val="both"/>
            </w:pPr>
            <w:r w:rsidRPr="00381DE6">
              <w:rPr>
                <w:b/>
              </w:rPr>
              <w:t>GÖREV TANIMI</w:t>
            </w:r>
          </w:p>
          <w:p w14:paraId="7C6D50DB" w14:textId="3CED766B" w:rsidR="001C0419" w:rsidRDefault="001C0419" w:rsidP="001C0419">
            <w:pPr>
              <w:pStyle w:val="TableParagraph"/>
              <w:spacing w:before="127" w:line="360" w:lineRule="auto"/>
              <w:ind w:left="0"/>
              <w:jc w:val="both"/>
            </w:pPr>
            <w:r>
              <w:t>Harran Üniversitesinin Kuruluş amaç ve ilkelerine uygun olarak</w:t>
            </w:r>
            <w:r w:rsidR="005D76D6">
              <w:t>;</w:t>
            </w:r>
            <w:r>
              <w:t xml:space="preserve"> Enstitünün vizyon, misyon ve değerleri çerçevesinde eğitim ve öğretimi gerçekleştirmek, tüm faaliyetleri etkin ve verimli bir şekilde yürütmek amacıyla astların</w:t>
            </w:r>
            <w:r>
              <w:rPr>
                <w:spacing w:val="-18"/>
              </w:rPr>
              <w:t xml:space="preserve"> </w:t>
            </w:r>
            <w:r>
              <w:t>yardımcılığında</w:t>
            </w:r>
            <w:r>
              <w:rPr>
                <w:spacing w:val="-16"/>
              </w:rPr>
              <w:t xml:space="preserve"> </w:t>
            </w:r>
            <w:r>
              <w:t>var</w:t>
            </w:r>
            <w:r>
              <w:rPr>
                <w:spacing w:val="-16"/>
              </w:rPr>
              <w:t xml:space="preserve"> </w:t>
            </w:r>
            <w:r>
              <w:t>ise</w:t>
            </w:r>
            <w:r>
              <w:rPr>
                <w:spacing w:val="-16"/>
              </w:rPr>
              <w:t xml:space="preserve"> </w:t>
            </w:r>
            <w:r>
              <w:t>diğer</w:t>
            </w:r>
            <w:r>
              <w:rPr>
                <w:spacing w:val="-18"/>
              </w:rPr>
              <w:t xml:space="preserve"> </w:t>
            </w:r>
            <w:r>
              <w:t>müdür</w:t>
            </w:r>
            <w:r>
              <w:rPr>
                <w:spacing w:val="-16"/>
              </w:rPr>
              <w:t xml:space="preserve"> </w:t>
            </w:r>
            <w:r>
              <w:t>yardımcısı</w:t>
            </w:r>
            <w:r>
              <w:rPr>
                <w:spacing w:val="-16"/>
              </w:rPr>
              <w:t xml:space="preserve"> </w:t>
            </w:r>
            <w:r>
              <w:t>ile</w:t>
            </w:r>
            <w:r>
              <w:rPr>
                <w:spacing w:val="-16"/>
              </w:rPr>
              <w:t xml:space="preserve"> </w:t>
            </w:r>
            <w:r>
              <w:t>çalışmaları</w:t>
            </w:r>
            <w:r>
              <w:rPr>
                <w:spacing w:val="-16"/>
              </w:rPr>
              <w:t xml:space="preserve"> </w:t>
            </w:r>
            <w:r>
              <w:t>planlamak,</w:t>
            </w:r>
            <w:r>
              <w:rPr>
                <w:spacing w:val="-16"/>
              </w:rPr>
              <w:t xml:space="preserve"> </w:t>
            </w:r>
            <w:r>
              <w:t>Enstitü</w:t>
            </w:r>
            <w:r>
              <w:rPr>
                <w:spacing w:val="-17"/>
              </w:rPr>
              <w:t xml:space="preserve"> M</w:t>
            </w:r>
            <w:r>
              <w:t>üdürü</w:t>
            </w:r>
            <w:r>
              <w:rPr>
                <w:spacing w:val="-18"/>
              </w:rPr>
              <w:t xml:space="preserve"> </w:t>
            </w:r>
            <w:r>
              <w:t>ile</w:t>
            </w:r>
            <w:r>
              <w:rPr>
                <w:spacing w:val="-16"/>
              </w:rPr>
              <w:t xml:space="preserve"> </w:t>
            </w:r>
            <w:r>
              <w:t>koordine</w:t>
            </w:r>
            <w:r>
              <w:rPr>
                <w:spacing w:val="-16"/>
              </w:rPr>
              <w:t xml:space="preserve"> </w:t>
            </w:r>
            <w:r>
              <w:t>etmek, yürütmek ve</w:t>
            </w:r>
            <w:r>
              <w:rPr>
                <w:spacing w:val="-1"/>
              </w:rPr>
              <w:t xml:space="preserve"> </w:t>
            </w:r>
            <w:r>
              <w:t>denetlemek</w:t>
            </w:r>
            <w:r w:rsidR="005D76D6">
              <w:t>tir.</w:t>
            </w:r>
          </w:p>
          <w:p w14:paraId="005045CF" w14:textId="77777777" w:rsidR="001C0419" w:rsidRPr="001B7FF9" w:rsidRDefault="001C0419" w:rsidP="001C0419">
            <w:pPr>
              <w:pStyle w:val="TableParagraph"/>
              <w:spacing w:before="127" w:line="360" w:lineRule="auto"/>
              <w:ind w:left="0"/>
              <w:jc w:val="both"/>
              <w:rPr>
                <w:sz w:val="20"/>
                <w:szCs w:val="20"/>
              </w:rPr>
            </w:pPr>
          </w:p>
          <w:p w14:paraId="5CA9373C" w14:textId="77777777" w:rsidR="001C0419" w:rsidRDefault="001C0419" w:rsidP="001C0419">
            <w:pPr>
              <w:pStyle w:val="TableParagraph"/>
              <w:spacing w:line="360" w:lineRule="auto"/>
              <w:ind w:left="0"/>
              <w:rPr>
                <w:b/>
              </w:rPr>
            </w:pPr>
            <w:r>
              <w:rPr>
                <w:b/>
              </w:rPr>
              <w:t>GÖREV, YETKİ VE SORUMLULUKLAR</w:t>
            </w:r>
          </w:p>
          <w:p w14:paraId="62B8D0FC" w14:textId="77777777" w:rsidR="001C0419" w:rsidRPr="001C0419" w:rsidRDefault="001C0419" w:rsidP="0037267A">
            <w:pPr>
              <w:pStyle w:val="ListeParagraf"/>
              <w:widowControl w:val="0"/>
              <w:numPr>
                <w:ilvl w:val="0"/>
                <w:numId w:val="30"/>
              </w:numPr>
              <w:autoSpaceDE w:val="0"/>
              <w:autoSpaceDN w:val="0"/>
              <w:spacing w:line="360" w:lineRule="auto"/>
              <w:ind w:left="597" w:hanging="257"/>
              <w:jc w:val="both"/>
              <w:rPr>
                <w:rFonts w:eastAsia="Carlito"/>
                <w:sz w:val="22"/>
                <w:szCs w:val="22"/>
              </w:rPr>
            </w:pPr>
            <w:r w:rsidRPr="001C0419">
              <w:rPr>
                <w:rFonts w:eastAsia="Carlito"/>
                <w:sz w:val="22"/>
                <w:szCs w:val="22"/>
              </w:rPr>
              <w:t>Müdürün verdiğin görevleri yapmak,</w:t>
            </w:r>
          </w:p>
          <w:p w14:paraId="67364BBB" w14:textId="77777777" w:rsidR="001C0419" w:rsidRPr="001C0419" w:rsidRDefault="001C0419" w:rsidP="0037267A">
            <w:pPr>
              <w:pStyle w:val="ListeParagraf"/>
              <w:widowControl w:val="0"/>
              <w:numPr>
                <w:ilvl w:val="0"/>
                <w:numId w:val="30"/>
              </w:numPr>
              <w:autoSpaceDE w:val="0"/>
              <w:autoSpaceDN w:val="0"/>
              <w:spacing w:line="360" w:lineRule="auto"/>
              <w:ind w:left="597" w:hanging="257"/>
              <w:jc w:val="both"/>
              <w:rPr>
                <w:rFonts w:eastAsia="Carlito"/>
                <w:sz w:val="22"/>
                <w:szCs w:val="22"/>
              </w:rPr>
            </w:pPr>
            <w:r w:rsidRPr="001C0419">
              <w:rPr>
                <w:rFonts w:eastAsia="Carlito"/>
                <w:sz w:val="22"/>
                <w:szCs w:val="22"/>
              </w:rPr>
              <w:t>Müdür’e, görevi başında olmadığı zamanlarda vekâlet etmek,</w:t>
            </w:r>
          </w:p>
          <w:p w14:paraId="29042C43" w14:textId="3A209103" w:rsidR="001C0419" w:rsidRPr="001C0419" w:rsidRDefault="001C0419" w:rsidP="0037267A">
            <w:pPr>
              <w:pStyle w:val="ListeParagraf"/>
              <w:widowControl w:val="0"/>
              <w:numPr>
                <w:ilvl w:val="0"/>
                <w:numId w:val="30"/>
              </w:numPr>
              <w:autoSpaceDE w:val="0"/>
              <w:autoSpaceDN w:val="0"/>
              <w:spacing w:line="360" w:lineRule="auto"/>
              <w:ind w:left="597" w:hanging="257"/>
              <w:jc w:val="both"/>
              <w:rPr>
                <w:rFonts w:eastAsia="Carlito"/>
                <w:sz w:val="22"/>
                <w:szCs w:val="22"/>
              </w:rPr>
            </w:pPr>
            <w:r w:rsidRPr="001C0419">
              <w:rPr>
                <w:rFonts w:eastAsia="Carlito"/>
                <w:sz w:val="22"/>
                <w:szCs w:val="22"/>
              </w:rPr>
              <w:t>Enstitünün Eğitim Hizmetleri ve öğrenci bilgi sistemi ile ilgili çalışmaların aksamadan yürütülmesi için      bilgiler arasında koordinasyon sağlamak,</w:t>
            </w:r>
          </w:p>
          <w:p w14:paraId="2022CC53" w14:textId="77777777" w:rsidR="001C0419" w:rsidRPr="001C0419" w:rsidRDefault="001C0419" w:rsidP="0037267A">
            <w:pPr>
              <w:pStyle w:val="ListeParagraf"/>
              <w:widowControl w:val="0"/>
              <w:numPr>
                <w:ilvl w:val="0"/>
                <w:numId w:val="30"/>
              </w:numPr>
              <w:autoSpaceDE w:val="0"/>
              <w:autoSpaceDN w:val="0"/>
              <w:spacing w:line="360" w:lineRule="auto"/>
              <w:ind w:left="597" w:hanging="257"/>
              <w:jc w:val="both"/>
              <w:rPr>
                <w:rFonts w:eastAsia="Carlito"/>
                <w:sz w:val="22"/>
                <w:szCs w:val="22"/>
              </w:rPr>
            </w:pPr>
            <w:r w:rsidRPr="001C0419">
              <w:rPr>
                <w:rFonts w:eastAsia="Carlito"/>
                <w:sz w:val="22"/>
                <w:szCs w:val="22"/>
              </w:rPr>
              <w:t>Eğitim- Öğretim ve araştırmalarla ilgili politikalar ve stratejiler geliştirmek,</w:t>
            </w:r>
          </w:p>
          <w:p w14:paraId="720558A7" w14:textId="77777777" w:rsidR="001C0419" w:rsidRPr="001C0419" w:rsidRDefault="001C0419" w:rsidP="0037267A">
            <w:pPr>
              <w:pStyle w:val="ListeParagraf"/>
              <w:widowControl w:val="0"/>
              <w:numPr>
                <w:ilvl w:val="0"/>
                <w:numId w:val="30"/>
              </w:numPr>
              <w:autoSpaceDE w:val="0"/>
              <w:autoSpaceDN w:val="0"/>
              <w:spacing w:line="360" w:lineRule="auto"/>
              <w:ind w:left="597" w:hanging="257"/>
              <w:jc w:val="both"/>
              <w:rPr>
                <w:rFonts w:eastAsia="Carlito"/>
                <w:sz w:val="22"/>
                <w:szCs w:val="22"/>
              </w:rPr>
            </w:pPr>
            <w:r w:rsidRPr="001C0419">
              <w:rPr>
                <w:rFonts w:eastAsia="Carlito"/>
                <w:sz w:val="22"/>
                <w:szCs w:val="22"/>
              </w:rPr>
              <w:t>İlgili Kanun ve Yönetmelikler ile verilen diğer görevleri yapmak,</w:t>
            </w:r>
          </w:p>
          <w:p w14:paraId="5226E9F7" w14:textId="77777777" w:rsidR="001C0419" w:rsidRPr="001C0419" w:rsidRDefault="001C0419" w:rsidP="0037267A">
            <w:pPr>
              <w:pStyle w:val="ListeParagraf"/>
              <w:widowControl w:val="0"/>
              <w:numPr>
                <w:ilvl w:val="0"/>
                <w:numId w:val="30"/>
              </w:numPr>
              <w:autoSpaceDE w:val="0"/>
              <w:autoSpaceDN w:val="0"/>
              <w:spacing w:line="360" w:lineRule="auto"/>
              <w:ind w:left="597" w:hanging="257"/>
              <w:jc w:val="both"/>
              <w:rPr>
                <w:rFonts w:eastAsia="Carlito"/>
                <w:sz w:val="22"/>
                <w:szCs w:val="22"/>
              </w:rPr>
            </w:pPr>
            <w:r w:rsidRPr="001C0419">
              <w:rPr>
                <w:rFonts w:eastAsia="Carlito"/>
                <w:sz w:val="22"/>
                <w:szCs w:val="22"/>
              </w:rPr>
              <w:t>Yeni anabilim dalları açılması ve mevcut olanları yapılandırılması için çalışma yapmak,</w:t>
            </w:r>
          </w:p>
          <w:p w14:paraId="39EA86C4" w14:textId="77777777" w:rsidR="001C0419" w:rsidRPr="001C0419" w:rsidRDefault="001C0419" w:rsidP="0037267A">
            <w:pPr>
              <w:pStyle w:val="ListeParagraf"/>
              <w:widowControl w:val="0"/>
              <w:numPr>
                <w:ilvl w:val="0"/>
                <w:numId w:val="30"/>
              </w:numPr>
              <w:autoSpaceDE w:val="0"/>
              <w:autoSpaceDN w:val="0"/>
              <w:spacing w:line="360" w:lineRule="auto"/>
              <w:ind w:left="597" w:hanging="257"/>
              <w:jc w:val="both"/>
              <w:rPr>
                <w:rFonts w:eastAsia="Carlito"/>
                <w:sz w:val="22"/>
                <w:szCs w:val="22"/>
              </w:rPr>
            </w:pPr>
            <w:r w:rsidRPr="001C0419">
              <w:rPr>
                <w:rFonts w:eastAsia="Carlito"/>
                <w:sz w:val="22"/>
                <w:szCs w:val="22"/>
              </w:rPr>
              <w:t>Eğitim ve öğretimin uygulanmasında gözetim, denetim, ölçme ve değerlendirme faaliyetlerinde bulunmak,</w:t>
            </w:r>
          </w:p>
          <w:p w14:paraId="7540E577" w14:textId="77777777" w:rsidR="001C0419" w:rsidRPr="001C0419" w:rsidRDefault="001C0419" w:rsidP="0037267A">
            <w:pPr>
              <w:pStyle w:val="ListeParagraf"/>
              <w:widowControl w:val="0"/>
              <w:numPr>
                <w:ilvl w:val="0"/>
                <w:numId w:val="30"/>
              </w:numPr>
              <w:autoSpaceDE w:val="0"/>
              <w:autoSpaceDN w:val="0"/>
              <w:spacing w:line="360" w:lineRule="auto"/>
              <w:ind w:left="597" w:hanging="257"/>
              <w:jc w:val="both"/>
              <w:rPr>
                <w:rFonts w:eastAsia="Carlito"/>
                <w:sz w:val="22"/>
                <w:szCs w:val="22"/>
              </w:rPr>
            </w:pPr>
            <w:r w:rsidRPr="001C0419">
              <w:rPr>
                <w:rFonts w:eastAsia="Carlito"/>
                <w:sz w:val="22"/>
                <w:szCs w:val="22"/>
              </w:rPr>
              <w:t>Yukarıda belirtilen görev ve sorumlulukları gerçekleştirme yetkisine sahip olmak,</w:t>
            </w:r>
          </w:p>
          <w:p w14:paraId="55B00562" w14:textId="77777777" w:rsidR="001C0419" w:rsidRPr="001C0419" w:rsidRDefault="001C0419" w:rsidP="0037267A">
            <w:pPr>
              <w:pStyle w:val="ListeParagraf"/>
              <w:widowControl w:val="0"/>
              <w:numPr>
                <w:ilvl w:val="0"/>
                <w:numId w:val="30"/>
              </w:numPr>
              <w:autoSpaceDE w:val="0"/>
              <w:autoSpaceDN w:val="0"/>
              <w:spacing w:line="360" w:lineRule="auto"/>
              <w:ind w:left="597" w:hanging="257"/>
              <w:jc w:val="both"/>
              <w:rPr>
                <w:rFonts w:eastAsia="Carlito"/>
                <w:sz w:val="22"/>
                <w:szCs w:val="22"/>
              </w:rPr>
            </w:pPr>
            <w:r w:rsidRPr="001C0419">
              <w:rPr>
                <w:rFonts w:eastAsia="Carlito"/>
                <w:sz w:val="22"/>
                <w:szCs w:val="22"/>
              </w:rPr>
              <w:t>Faaliyetlerin gerçekleştirilmesi için gerekli araç ve gereci kullanabilmek,</w:t>
            </w:r>
          </w:p>
          <w:p w14:paraId="2615BEF3" w14:textId="77777777" w:rsidR="0037267A" w:rsidRPr="0037267A" w:rsidRDefault="001C0419" w:rsidP="0037267A">
            <w:pPr>
              <w:pStyle w:val="ListeParagraf"/>
              <w:numPr>
                <w:ilvl w:val="0"/>
                <w:numId w:val="25"/>
              </w:numPr>
              <w:spacing w:after="120" w:line="360" w:lineRule="auto"/>
              <w:ind w:left="597" w:right="6" w:hanging="257"/>
              <w:jc w:val="both"/>
              <w:rPr>
                <w:sz w:val="22"/>
                <w:szCs w:val="22"/>
              </w:rPr>
            </w:pPr>
            <w:r w:rsidRPr="001C0419">
              <w:rPr>
                <w:rFonts w:eastAsia="Carlito"/>
                <w:sz w:val="22"/>
                <w:szCs w:val="22"/>
              </w:rPr>
              <w:t>Kalite Yönetim Sistemi ile ilgili verilen görevleri yerine getirmek</w:t>
            </w:r>
            <w:r w:rsidR="005D76D6">
              <w:rPr>
                <w:rFonts w:eastAsia="Carlito"/>
                <w:sz w:val="22"/>
                <w:szCs w:val="22"/>
              </w:rPr>
              <w:t>.</w:t>
            </w:r>
            <w:r w:rsidR="0037267A">
              <w:rPr>
                <w:rFonts w:eastAsia="Carlito"/>
                <w:sz w:val="22"/>
                <w:szCs w:val="22"/>
              </w:rPr>
              <w:t xml:space="preserve"> </w:t>
            </w:r>
          </w:p>
          <w:p w14:paraId="5CCB63E1" w14:textId="64EB6262" w:rsidR="001C0419" w:rsidRPr="0037267A" w:rsidRDefault="0037267A" w:rsidP="0037267A">
            <w:pPr>
              <w:pStyle w:val="ListeParagraf"/>
              <w:numPr>
                <w:ilvl w:val="0"/>
                <w:numId w:val="25"/>
              </w:numPr>
              <w:spacing w:after="120" w:line="360" w:lineRule="auto"/>
              <w:ind w:left="597" w:right="6" w:hanging="2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Amirlerinin </w:t>
            </w:r>
            <w:r w:rsidRPr="003F278A">
              <w:rPr>
                <w:sz w:val="22"/>
                <w:szCs w:val="22"/>
              </w:rPr>
              <w:t>yürürlükteki mevzuat çerçevesinde vereceği diğer görevleri yerine getirmek.</w:t>
            </w:r>
          </w:p>
          <w:p w14:paraId="01C3A26F" w14:textId="77777777" w:rsidR="001C0419" w:rsidRPr="001B7FF9" w:rsidRDefault="001C0419" w:rsidP="001C0419">
            <w:pPr>
              <w:pStyle w:val="TableParagraph"/>
              <w:tabs>
                <w:tab w:val="left" w:pos="827"/>
                <w:tab w:val="left" w:pos="829"/>
              </w:tabs>
              <w:spacing w:before="124" w:line="360" w:lineRule="auto"/>
              <w:ind w:left="0"/>
            </w:pPr>
          </w:p>
          <w:p w14:paraId="493B1AD2" w14:textId="77777777" w:rsidR="001C0419" w:rsidRPr="007A6C4B" w:rsidRDefault="001C0419" w:rsidP="001C0419">
            <w:pPr>
              <w:pStyle w:val="TableParagraph"/>
              <w:spacing w:line="360" w:lineRule="auto"/>
              <w:ind w:left="0"/>
              <w:rPr>
                <w:b/>
              </w:rPr>
            </w:pPr>
            <w:r>
              <w:rPr>
                <w:b/>
              </w:rPr>
              <w:t>GÖREVİN GEREKTİRDİĞİ NİTELİKLER</w:t>
            </w:r>
          </w:p>
          <w:p w14:paraId="7B80C15B" w14:textId="77777777" w:rsidR="001C0419" w:rsidRPr="001C0419" w:rsidRDefault="001C0419" w:rsidP="0037267A">
            <w:pPr>
              <w:pStyle w:val="ListeParagraf"/>
              <w:widowControl w:val="0"/>
              <w:numPr>
                <w:ilvl w:val="0"/>
                <w:numId w:val="30"/>
              </w:numPr>
              <w:autoSpaceDE w:val="0"/>
              <w:autoSpaceDN w:val="0"/>
              <w:spacing w:line="360" w:lineRule="auto"/>
              <w:ind w:left="597" w:hanging="257"/>
              <w:jc w:val="both"/>
              <w:rPr>
                <w:rFonts w:eastAsia="Carlito"/>
                <w:sz w:val="22"/>
                <w:szCs w:val="22"/>
              </w:rPr>
            </w:pPr>
            <w:r w:rsidRPr="001C0419">
              <w:rPr>
                <w:rFonts w:eastAsia="Carlito"/>
                <w:sz w:val="22"/>
                <w:szCs w:val="22"/>
              </w:rPr>
              <w:t>657 Sayılı Devlet Memurları Kanunu’nda ve 2547 Sayılı Yüksek Öğretim Kanunu’nda belirtilen genel niteliklere sahip olmak,</w:t>
            </w:r>
          </w:p>
          <w:p w14:paraId="1586B373" w14:textId="77777777" w:rsidR="001C0419" w:rsidRPr="001C0419" w:rsidRDefault="001C0419" w:rsidP="0037267A">
            <w:pPr>
              <w:pStyle w:val="ListeParagraf"/>
              <w:widowControl w:val="0"/>
              <w:numPr>
                <w:ilvl w:val="0"/>
                <w:numId w:val="30"/>
              </w:numPr>
              <w:autoSpaceDE w:val="0"/>
              <w:autoSpaceDN w:val="0"/>
              <w:spacing w:line="360" w:lineRule="auto"/>
              <w:ind w:left="597" w:hanging="257"/>
              <w:jc w:val="both"/>
              <w:rPr>
                <w:rFonts w:eastAsia="Carlito"/>
                <w:sz w:val="22"/>
                <w:szCs w:val="22"/>
              </w:rPr>
            </w:pPr>
            <w:r w:rsidRPr="001C0419">
              <w:rPr>
                <w:rFonts w:eastAsia="Carlito"/>
                <w:sz w:val="22"/>
                <w:szCs w:val="22"/>
              </w:rPr>
              <w:t>Görevinin gerektirdiği düzeyde iş deneyimine sahip olmak,</w:t>
            </w:r>
          </w:p>
          <w:p w14:paraId="6B9F1220" w14:textId="5FA6255B" w:rsidR="001C0419" w:rsidRPr="001C0419" w:rsidRDefault="001C0419" w:rsidP="0037267A">
            <w:pPr>
              <w:pStyle w:val="ListeParagraf"/>
              <w:widowControl w:val="0"/>
              <w:numPr>
                <w:ilvl w:val="0"/>
                <w:numId w:val="30"/>
              </w:numPr>
              <w:autoSpaceDE w:val="0"/>
              <w:autoSpaceDN w:val="0"/>
              <w:spacing w:line="360" w:lineRule="auto"/>
              <w:ind w:left="597" w:hanging="257"/>
              <w:jc w:val="both"/>
              <w:rPr>
                <w:rFonts w:eastAsia="Carlito"/>
                <w:sz w:val="22"/>
                <w:szCs w:val="22"/>
              </w:rPr>
            </w:pPr>
            <w:r w:rsidRPr="001C0419">
              <w:rPr>
                <w:rFonts w:eastAsia="Carlito"/>
                <w:sz w:val="22"/>
                <w:szCs w:val="22"/>
              </w:rPr>
              <w:t>Görev ve sorumlulukları en iyi şekilde yerine getirebilmek amacıyla problem çözme ve karar verme niteliklerine sahip olmak</w:t>
            </w:r>
            <w:r w:rsidR="005D76D6">
              <w:rPr>
                <w:rFonts w:eastAsia="Carlito"/>
                <w:sz w:val="22"/>
                <w:szCs w:val="22"/>
              </w:rPr>
              <w:t>.</w:t>
            </w:r>
          </w:p>
          <w:p w14:paraId="50873D2D" w14:textId="77777777" w:rsidR="001C0419" w:rsidRDefault="001C0419" w:rsidP="0037267A">
            <w:pPr>
              <w:pStyle w:val="TableParagraph"/>
              <w:spacing w:line="360" w:lineRule="auto"/>
              <w:rPr>
                <w:b/>
              </w:rPr>
            </w:pPr>
            <w:r>
              <w:rPr>
                <w:b/>
              </w:rPr>
              <w:lastRenderedPageBreak/>
              <w:t>YASAL DAYANAKLAR</w:t>
            </w:r>
          </w:p>
          <w:p w14:paraId="6F42C262" w14:textId="5F3B6F47" w:rsidR="001C0419" w:rsidRPr="001C0419" w:rsidRDefault="001C0419" w:rsidP="0037267A">
            <w:pPr>
              <w:pStyle w:val="ListeParagraf"/>
              <w:widowControl w:val="0"/>
              <w:numPr>
                <w:ilvl w:val="0"/>
                <w:numId w:val="30"/>
              </w:numPr>
              <w:autoSpaceDE w:val="0"/>
              <w:autoSpaceDN w:val="0"/>
              <w:spacing w:line="360" w:lineRule="auto"/>
              <w:ind w:left="597" w:hanging="257"/>
              <w:jc w:val="both"/>
              <w:rPr>
                <w:rFonts w:eastAsia="Carlito"/>
                <w:sz w:val="22"/>
                <w:szCs w:val="22"/>
              </w:rPr>
            </w:pPr>
            <w:r w:rsidRPr="001C0419">
              <w:rPr>
                <w:rFonts w:eastAsia="Carlito"/>
                <w:sz w:val="22"/>
                <w:szCs w:val="22"/>
              </w:rPr>
              <w:t>2547 Sayılı Yüksek Öğretim Kanunu</w:t>
            </w:r>
          </w:p>
          <w:p w14:paraId="6E12F440" w14:textId="7A245770" w:rsidR="009920EC" w:rsidRDefault="001C0419" w:rsidP="0037267A">
            <w:pPr>
              <w:pStyle w:val="ListeParagraf"/>
              <w:widowControl w:val="0"/>
              <w:numPr>
                <w:ilvl w:val="0"/>
                <w:numId w:val="30"/>
              </w:numPr>
              <w:autoSpaceDE w:val="0"/>
              <w:autoSpaceDN w:val="0"/>
              <w:spacing w:line="360" w:lineRule="auto"/>
              <w:ind w:left="597" w:hanging="257"/>
              <w:jc w:val="both"/>
              <w:rPr>
                <w:rFonts w:eastAsia="Carlito"/>
                <w:sz w:val="22"/>
                <w:szCs w:val="22"/>
              </w:rPr>
            </w:pPr>
            <w:r w:rsidRPr="001C0419">
              <w:rPr>
                <w:rFonts w:eastAsia="Carlito"/>
                <w:sz w:val="22"/>
                <w:szCs w:val="22"/>
              </w:rPr>
              <w:t>Üniversitelerde Akademik Teşkilât Yönetmeliği</w:t>
            </w:r>
          </w:p>
          <w:p w14:paraId="2F85D39D" w14:textId="0E57CC9D" w:rsidR="0035576E" w:rsidRDefault="0035576E" w:rsidP="0035576E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  <w:p w14:paraId="6B140E59" w14:textId="77777777" w:rsidR="00236107" w:rsidRDefault="00236107" w:rsidP="00236107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236107">
              <w:rPr>
                <w:sz w:val="22"/>
                <w:szCs w:val="22"/>
              </w:rPr>
              <w:t>Bu dokümanda açıklanan görev tanımını okudum. Görevimi burada belirtilen kapsamda yerine getirmeyi kabul ediyorum.</w:t>
            </w:r>
          </w:p>
          <w:p w14:paraId="56A1CDB5" w14:textId="77777777" w:rsidR="00736758" w:rsidRPr="00236107" w:rsidRDefault="00736758" w:rsidP="00236107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624752B0" w14:textId="7B776A95" w:rsidR="0035576E" w:rsidRPr="0035576E" w:rsidRDefault="00236107" w:rsidP="0023610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  <w:r w:rsidRPr="00236107">
              <w:rPr>
                <w:sz w:val="22"/>
                <w:szCs w:val="22"/>
              </w:rPr>
              <w:t xml:space="preserve">İmza                                                                                                                                         </w:t>
            </w:r>
            <w:proofErr w:type="gramStart"/>
            <w:r w:rsidRPr="00236107">
              <w:rPr>
                <w:sz w:val="22"/>
                <w:szCs w:val="22"/>
              </w:rPr>
              <w:t>Tarih :</w:t>
            </w:r>
            <w:proofErr w:type="gramEnd"/>
            <w:r w:rsidRPr="00236107">
              <w:rPr>
                <w:sz w:val="22"/>
                <w:szCs w:val="22"/>
              </w:rPr>
              <w:t xml:space="preserve"> </w:t>
            </w:r>
            <w:proofErr w:type="gramStart"/>
            <w:r w:rsidRPr="00236107">
              <w:rPr>
                <w:sz w:val="22"/>
                <w:szCs w:val="22"/>
              </w:rPr>
              <w:t xml:space="preserve"> …./….</w:t>
            </w:r>
            <w:proofErr w:type="gramEnd"/>
            <w:r w:rsidRPr="00236107">
              <w:rPr>
                <w:sz w:val="22"/>
                <w:szCs w:val="22"/>
              </w:rPr>
              <w:t>/</w:t>
            </w:r>
            <w:proofErr w:type="gramStart"/>
            <w:r w:rsidRPr="00236107">
              <w:rPr>
                <w:sz w:val="22"/>
                <w:szCs w:val="22"/>
              </w:rPr>
              <w:t>20....</w:t>
            </w:r>
            <w:proofErr w:type="gramEnd"/>
          </w:p>
        </w:tc>
      </w:tr>
    </w:tbl>
    <w:p w14:paraId="295869F1" w14:textId="16065A3B" w:rsidR="00016976" w:rsidRPr="00344B36" w:rsidRDefault="00016976" w:rsidP="009920EC">
      <w:pPr>
        <w:rPr>
          <w:sz w:val="22"/>
          <w:szCs w:val="22"/>
        </w:rPr>
      </w:pPr>
    </w:p>
    <w:sectPr w:rsidR="00016976" w:rsidRPr="00344B36" w:rsidSect="00AE01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F16F8" w14:textId="77777777" w:rsidR="00A7742C" w:rsidRDefault="00A7742C" w:rsidP="0072515F">
      <w:r>
        <w:separator/>
      </w:r>
    </w:p>
  </w:endnote>
  <w:endnote w:type="continuationSeparator" w:id="0">
    <w:p w14:paraId="42068418" w14:textId="77777777" w:rsidR="00A7742C" w:rsidRDefault="00A7742C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5CABA" w14:textId="77777777" w:rsidR="002D3064" w:rsidRDefault="002D306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46CBE" w14:textId="20B3C8BF" w:rsidR="000D250F" w:rsidRDefault="000D250F" w:rsidP="00B700B4">
    <w:pPr>
      <w:pStyle w:val="AltBilgi"/>
    </w:pPr>
  </w:p>
  <w:tbl>
    <w:tblPr>
      <w:tblStyle w:val="TabloKlavuzu"/>
      <w:tblW w:w="10205" w:type="dxa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D018D2" w14:paraId="6E15F9A5" w14:textId="77777777" w:rsidTr="007F2461">
      <w:trPr>
        <w:trHeight w:val="397"/>
      </w:trPr>
      <w:tc>
        <w:tcPr>
          <w:tcW w:w="2268" w:type="dxa"/>
          <w:vAlign w:val="center"/>
        </w:tcPr>
        <w:p w14:paraId="4045C73E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FF977C1" w14:textId="10170699" w:rsidR="00D018D2" w:rsidRPr="001E3951" w:rsidRDefault="00D407ED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Kalite Koordinatörü</w:t>
          </w:r>
        </w:p>
      </w:tc>
      <w:tc>
        <w:tcPr>
          <w:tcW w:w="2835" w:type="dxa"/>
          <w:vMerge w:val="restart"/>
          <w:vAlign w:val="center"/>
        </w:tcPr>
        <w:p w14:paraId="307405F9" w14:textId="77777777" w:rsidR="00D018D2" w:rsidRDefault="00D018D2" w:rsidP="00D018D2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18D2" w14:paraId="760F89C6" w14:textId="77777777" w:rsidTr="007F2461">
      <w:trPr>
        <w:trHeight w:val="397"/>
      </w:trPr>
      <w:tc>
        <w:tcPr>
          <w:tcW w:w="2268" w:type="dxa"/>
          <w:vAlign w:val="center"/>
        </w:tcPr>
        <w:p w14:paraId="5C172720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F44DDF3" w14:textId="325C4C39" w:rsidR="00D018D2" w:rsidRPr="001E3951" w:rsidRDefault="00C77DA5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Rektör / Rektör Yardımcısı</w:t>
          </w:r>
        </w:p>
      </w:tc>
      <w:tc>
        <w:tcPr>
          <w:tcW w:w="2835" w:type="dxa"/>
          <w:vMerge/>
        </w:tcPr>
        <w:p w14:paraId="10039FA0" w14:textId="77777777" w:rsidR="00D018D2" w:rsidRDefault="00D018D2" w:rsidP="00D018D2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294B4" w14:textId="77777777" w:rsidR="002D3064" w:rsidRDefault="002D306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D66C9" w14:textId="77777777" w:rsidR="00A7742C" w:rsidRDefault="00A7742C" w:rsidP="0072515F">
      <w:r>
        <w:separator/>
      </w:r>
    </w:p>
  </w:footnote>
  <w:footnote w:type="continuationSeparator" w:id="0">
    <w:p w14:paraId="78C8B94A" w14:textId="77777777" w:rsidR="00A7742C" w:rsidRDefault="00A7742C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3A2FC" w14:textId="77777777" w:rsidR="002D3064" w:rsidRDefault="002D306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52DD" w14:textId="77777777" w:rsidR="000D250F" w:rsidRPr="007B4963" w:rsidRDefault="000D250F">
    <w:pPr>
      <w:pStyle w:val="stBilgi"/>
    </w:pPr>
  </w:p>
  <w:tbl>
    <w:tblPr>
      <w:tblW w:w="5133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38"/>
      <w:gridCol w:w="5776"/>
      <w:gridCol w:w="2538"/>
    </w:tblGrid>
    <w:tr w:rsidR="009D067F" w:rsidRPr="007B4963" w14:paraId="2F3DB210" w14:textId="77777777" w:rsidTr="002D3064">
      <w:trPr>
        <w:trHeight w:val="274"/>
      </w:trPr>
      <w:tc>
        <w:tcPr>
          <w:tcW w:w="905" w:type="pct"/>
          <w:vMerge w:val="restart"/>
          <w:vAlign w:val="center"/>
        </w:tcPr>
        <w:p w14:paraId="329FB11E" w14:textId="3907BB31" w:rsidR="000D250F" w:rsidRPr="007B4963" w:rsidRDefault="0021403B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78A50E6E" wp14:editId="6F2784AC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5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26B4BB85" w:rsidR="000D250F" w:rsidRPr="00D82ADE" w:rsidRDefault="001C0419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 w:rsidRPr="001C0419">
            <w:rPr>
              <w:b/>
              <w:sz w:val="24"/>
              <w:szCs w:val="24"/>
            </w:rPr>
            <w:t xml:space="preserve">ENSTİTÜ MÜDÜR YARDIMCISI </w:t>
          </w:r>
          <w:r w:rsidR="009920EC">
            <w:rPr>
              <w:b/>
              <w:sz w:val="24"/>
              <w:szCs w:val="24"/>
            </w:rPr>
            <w:t>GÖREV TANIMI</w:t>
          </w:r>
        </w:p>
      </w:tc>
      <w:tc>
        <w:tcPr>
          <w:tcW w:w="1250" w:type="pct"/>
          <w:vAlign w:val="center"/>
        </w:tcPr>
        <w:p w14:paraId="36A9E833" w14:textId="00A76DEB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F1548D">
            <w:t>GRV-0</w:t>
          </w:r>
          <w:r w:rsidR="009920EC">
            <w:t>0</w:t>
          </w:r>
          <w:r w:rsidR="001C0419">
            <w:t>16</w:t>
          </w:r>
        </w:p>
      </w:tc>
    </w:tr>
    <w:tr w:rsidR="009D067F" w:rsidRPr="007B4963" w14:paraId="5314D62F" w14:textId="77777777" w:rsidTr="002D3064">
      <w:trPr>
        <w:trHeight w:val="274"/>
      </w:trPr>
      <w:tc>
        <w:tcPr>
          <w:tcW w:w="905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845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680F37C1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B3737A">
            <w:t>0</w:t>
          </w:r>
          <w:r w:rsidR="0021403B">
            <w:t>2</w:t>
          </w:r>
        </w:p>
      </w:tc>
    </w:tr>
    <w:tr w:rsidR="009D067F" w:rsidRPr="007B4963" w14:paraId="68FFB88C" w14:textId="77777777" w:rsidTr="002D3064">
      <w:trPr>
        <w:trHeight w:val="274"/>
      </w:trPr>
      <w:tc>
        <w:tcPr>
          <w:tcW w:w="905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845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7FDB3FB0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920EC">
            <w:t>10.09.2020</w:t>
          </w:r>
        </w:p>
      </w:tc>
    </w:tr>
    <w:tr w:rsidR="009D067F" w:rsidRPr="007B4963" w14:paraId="07635939" w14:textId="77777777" w:rsidTr="002D3064">
      <w:trPr>
        <w:trHeight w:val="274"/>
      </w:trPr>
      <w:tc>
        <w:tcPr>
          <w:tcW w:w="905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845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3FB29368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725104">
            <w:t>25.09.2025</w:t>
          </w:r>
        </w:p>
      </w:tc>
    </w:tr>
    <w:tr w:rsidR="009D067F" w:rsidRPr="007B4963" w14:paraId="650B81A7" w14:textId="77777777" w:rsidTr="002D3064">
      <w:trPr>
        <w:trHeight w:val="274"/>
      </w:trPr>
      <w:tc>
        <w:tcPr>
          <w:tcW w:w="905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845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74FEB48C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CC19AF" w:rsidRPr="00CC19AF">
            <w:fldChar w:fldCharType="begin"/>
          </w:r>
          <w:r w:rsidR="00CC19AF" w:rsidRPr="00CC19AF">
            <w:instrText>PAGE  \* Arabic  \* MERGEFORMAT</w:instrText>
          </w:r>
          <w:r w:rsidR="00CC19AF" w:rsidRPr="00CC19AF">
            <w:fldChar w:fldCharType="separate"/>
          </w:r>
          <w:r w:rsidR="00D407ED">
            <w:rPr>
              <w:noProof/>
            </w:rPr>
            <w:t>1</w:t>
          </w:r>
          <w:r w:rsidR="00CC19AF" w:rsidRPr="00CC19AF">
            <w:fldChar w:fldCharType="end"/>
          </w:r>
          <w:r w:rsidR="00CC19AF" w:rsidRPr="00CC19AF">
            <w:t xml:space="preserve"> / </w:t>
          </w:r>
          <w:fldSimple w:instr="NUMPAGES  \* Arabic  \* MERGEFORMAT">
            <w:r w:rsidR="00D407ED">
              <w:rPr>
                <w:noProof/>
              </w:rPr>
              <w:t>2</w:t>
            </w:r>
          </w:fldSimple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4C9C0" w14:textId="77777777" w:rsidR="002D3064" w:rsidRDefault="002D306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2D77D2D"/>
    <w:multiLevelType w:val="hybridMultilevel"/>
    <w:tmpl w:val="F6524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1" w15:restartNumberingAfterBreak="0">
    <w:nsid w:val="3A6610E1"/>
    <w:multiLevelType w:val="hybridMultilevel"/>
    <w:tmpl w:val="5B72792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3" w15:restartNumberingAfterBreak="0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6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9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2" w15:restartNumberingAfterBreak="0">
    <w:nsid w:val="6B9624DB"/>
    <w:multiLevelType w:val="hybridMultilevel"/>
    <w:tmpl w:val="54966E5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987846"/>
    <w:multiLevelType w:val="hybridMultilevel"/>
    <w:tmpl w:val="C4B02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74471EC2"/>
    <w:multiLevelType w:val="hybridMultilevel"/>
    <w:tmpl w:val="7062D0FA"/>
    <w:lvl w:ilvl="0" w:tplc="9056C812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19308DA4">
      <w:numFmt w:val="bullet"/>
      <w:lvlText w:val="•"/>
      <w:lvlJc w:val="left"/>
      <w:pPr>
        <w:ind w:left="1799" w:hanging="361"/>
      </w:pPr>
      <w:rPr>
        <w:rFonts w:hint="default"/>
        <w:lang w:val="tr-TR" w:eastAsia="en-US" w:bidi="ar-SA"/>
      </w:rPr>
    </w:lvl>
    <w:lvl w:ilvl="2" w:tplc="3EAA90BE">
      <w:numFmt w:val="bullet"/>
      <w:lvlText w:val="•"/>
      <w:lvlJc w:val="left"/>
      <w:pPr>
        <w:ind w:left="2778" w:hanging="361"/>
      </w:pPr>
      <w:rPr>
        <w:rFonts w:hint="default"/>
        <w:lang w:val="tr-TR" w:eastAsia="en-US" w:bidi="ar-SA"/>
      </w:rPr>
    </w:lvl>
    <w:lvl w:ilvl="3" w:tplc="2F2C2666">
      <w:numFmt w:val="bullet"/>
      <w:lvlText w:val="•"/>
      <w:lvlJc w:val="left"/>
      <w:pPr>
        <w:ind w:left="3757" w:hanging="361"/>
      </w:pPr>
      <w:rPr>
        <w:rFonts w:hint="default"/>
        <w:lang w:val="tr-TR" w:eastAsia="en-US" w:bidi="ar-SA"/>
      </w:rPr>
    </w:lvl>
    <w:lvl w:ilvl="4" w:tplc="5B263B62">
      <w:numFmt w:val="bullet"/>
      <w:lvlText w:val="•"/>
      <w:lvlJc w:val="left"/>
      <w:pPr>
        <w:ind w:left="4736" w:hanging="361"/>
      </w:pPr>
      <w:rPr>
        <w:rFonts w:hint="default"/>
        <w:lang w:val="tr-TR" w:eastAsia="en-US" w:bidi="ar-SA"/>
      </w:rPr>
    </w:lvl>
    <w:lvl w:ilvl="5" w:tplc="80081BF6">
      <w:numFmt w:val="bullet"/>
      <w:lvlText w:val="•"/>
      <w:lvlJc w:val="left"/>
      <w:pPr>
        <w:ind w:left="5715" w:hanging="361"/>
      </w:pPr>
      <w:rPr>
        <w:rFonts w:hint="default"/>
        <w:lang w:val="tr-TR" w:eastAsia="en-US" w:bidi="ar-SA"/>
      </w:rPr>
    </w:lvl>
    <w:lvl w:ilvl="6" w:tplc="103C3EBA">
      <w:numFmt w:val="bullet"/>
      <w:lvlText w:val="•"/>
      <w:lvlJc w:val="left"/>
      <w:pPr>
        <w:ind w:left="6694" w:hanging="361"/>
      </w:pPr>
      <w:rPr>
        <w:rFonts w:hint="default"/>
        <w:lang w:val="tr-TR" w:eastAsia="en-US" w:bidi="ar-SA"/>
      </w:rPr>
    </w:lvl>
    <w:lvl w:ilvl="7" w:tplc="CE369EEE">
      <w:numFmt w:val="bullet"/>
      <w:lvlText w:val="•"/>
      <w:lvlJc w:val="left"/>
      <w:pPr>
        <w:ind w:left="7673" w:hanging="361"/>
      </w:pPr>
      <w:rPr>
        <w:rFonts w:hint="default"/>
        <w:lang w:val="tr-TR" w:eastAsia="en-US" w:bidi="ar-SA"/>
      </w:rPr>
    </w:lvl>
    <w:lvl w:ilvl="8" w:tplc="B03A325E">
      <w:numFmt w:val="bullet"/>
      <w:lvlText w:val="•"/>
      <w:lvlJc w:val="left"/>
      <w:pPr>
        <w:ind w:left="8652" w:hanging="361"/>
      </w:pPr>
      <w:rPr>
        <w:rFonts w:hint="default"/>
        <w:lang w:val="tr-TR" w:eastAsia="en-US" w:bidi="ar-SA"/>
      </w:rPr>
    </w:lvl>
  </w:abstractNum>
  <w:abstractNum w:abstractNumId="27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9239852">
    <w:abstractNumId w:val="29"/>
  </w:num>
  <w:num w:numId="2" w16cid:durableId="1435369908">
    <w:abstractNumId w:val="25"/>
  </w:num>
  <w:num w:numId="3" w16cid:durableId="155923096">
    <w:abstractNumId w:val="5"/>
  </w:num>
  <w:num w:numId="4" w16cid:durableId="2012482328">
    <w:abstractNumId w:val="9"/>
  </w:num>
  <w:num w:numId="5" w16cid:durableId="1737123779">
    <w:abstractNumId w:val="4"/>
  </w:num>
  <w:num w:numId="6" w16cid:durableId="155196631">
    <w:abstractNumId w:val="12"/>
  </w:num>
  <w:num w:numId="7" w16cid:durableId="672876727">
    <w:abstractNumId w:val="10"/>
  </w:num>
  <w:num w:numId="8" w16cid:durableId="413405272">
    <w:abstractNumId w:val="2"/>
  </w:num>
  <w:num w:numId="9" w16cid:durableId="225993091">
    <w:abstractNumId w:val="18"/>
  </w:num>
  <w:num w:numId="10" w16cid:durableId="1275750075">
    <w:abstractNumId w:val="7"/>
  </w:num>
  <w:num w:numId="11" w16cid:durableId="471870735">
    <w:abstractNumId w:val="15"/>
  </w:num>
  <w:num w:numId="12" w16cid:durableId="136340282">
    <w:abstractNumId w:val="24"/>
  </w:num>
  <w:num w:numId="13" w16cid:durableId="146409101">
    <w:abstractNumId w:val="28"/>
  </w:num>
  <w:num w:numId="14" w16cid:durableId="212157211">
    <w:abstractNumId w:val="14"/>
  </w:num>
  <w:num w:numId="15" w16cid:durableId="433017224">
    <w:abstractNumId w:val="1"/>
  </w:num>
  <w:num w:numId="16" w16cid:durableId="1455951891">
    <w:abstractNumId w:val="16"/>
  </w:num>
  <w:num w:numId="17" w16cid:durableId="1056976335">
    <w:abstractNumId w:val="8"/>
  </w:num>
  <w:num w:numId="18" w16cid:durableId="1000695119">
    <w:abstractNumId w:val="6"/>
  </w:num>
  <w:num w:numId="19" w16cid:durableId="750780682">
    <w:abstractNumId w:val="20"/>
    <w:lvlOverride w:ilvl="0">
      <w:startOverride w:val="1"/>
    </w:lvlOverride>
  </w:num>
  <w:num w:numId="20" w16cid:durableId="644743853">
    <w:abstractNumId w:val="27"/>
  </w:num>
  <w:num w:numId="21" w16cid:durableId="1857578922">
    <w:abstractNumId w:val="0"/>
  </w:num>
  <w:num w:numId="22" w16cid:durableId="859703179">
    <w:abstractNumId w:val="21"/>
  </w:num>
  <w:num w:numId="23" w16cid:durableId="674041741">
    <w:abstractNumId w:val="19"/>
  </w:num>
  <w:num w:numId="24" w16cid:durableId="272055066">
    <w:abstractNumId w:val="13"/>
  </w:num>
  <w:num w:numId="25" w16cid:durableId="354356595">
    <w:abstractNumId w:val="17"/>
  </w:num>
  <w:num w:numId="26" w16cid:durableId="514806440">
    <w:abstractNumId w:val="23"/>
  </w:num>
  <w:num w:numId="27" w16cid:durableId="1956329181">
    <w:abstractNumId w:val="3"/>
  </w:num>
  <w:num w:numId="28" w16cid:durableId="1941185029">
    <w:abstractNumId w:val="26"/>
  </w:num>
  <w:num w:numId="29" w16cid:durableId="592516904">
    <w:abstractNumId w:val="22"/>
  </w:num>
  <w:num w:numId="30" w16cid:durableId="16998893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577"/>
    <w:rsid w:val="00005E29"/>
    <w:rsid w:val="00016976"/>
    <w:rsid w:val="00032CEE"/>
    <w:rsid w:val="00033F4D"/>
    <w:rsid w:val="000740A2"/>
    <w:rsid w:val="00083B2C"/>
    <w:rsid w:val="00092DCA"/>
    <w:rsid w:val="000A03C5"/>
    <w:rsid w:val="000A273C"/>
    <w:rsid w:val="000A48A5"/>
    <w:rsid w:val="000B77E2"/>
    <w:rsid w:val="000C0E70"/>
    <w:rsid w:val="000D250F"/>
    <w:rsid w:val="00107D53"/>
    <w:rsid w:val="00124070"/>
    <w:rsid w:val="00124EF8"/>
    <w:rsid w:val="001655C7"/>
    <w:rsid w:val="001655D3"/>
    <w:rsid w:val="00171A18"/>
    <w:rsid w:val="00176B88"/>
    <w:rsid w:val="001823B4"/>
    <w:rsid w:val="001A2FBB"/>
    <w:rsid w:val="001A35AE"/>
    <w:rsid w:val="001B4A88"/>
    <w:rsid w:val="001B7FF9"/>
    <w:rsid w:val="001C0419"/>
    <w:rsid w:val="001C3C51"/>
    <w:rsid w:val="001D308E"/>
    <w:rsid w:val="001E3951"/>
    <w:rsid w:val="001F39F9"/>
    <w:rsid w:val="001F5160"/>
    <w:rsid w:val="0021403B"/>
    <w:rsid w:val="00215F18"/>
    <w:rsid w:val="00216C9D"/>
    <w:rsid w:val="00236107"/>
    <w:rsid w:val="002435EE"/>
    <w:rsid w:val="00252896"/>
    <w:rsid w:val="00273363"/>
    <w:rsid w:val="0028635A"/>
    <w:rsid w:val="0029018E"/>
    <w:rsid w:val="0029458A"/>
    <w:rsid w:val="002B5A02"/>
    <w:rsid w:val="002C086B"/>
    <w:rsid w:val="002C66EE"/>
    <w:rsid w:val="002D17BF"/>
    <w:rsid w:val="002D3064"/>
    <w:rsid w:val="002D6FB1"/>
    <w:rsid w:val="002E11E5"/>
    <w:rsid w:val="002E4395"/>
    <w:rsid w:val="002E708D"/>
    <w:rsid w:val="003121F0"/>
    <w:rsid w:val="00320786"/>
    <w:rsid w:val="0032099A"/>
    <w:rsid w:val="00341D8C"/>
    <w:rsid w:val="00344B36"/>
    <w:rsid w:val="003526FF"/>
    <w:rsid w:val="0035576E"/>
    <w:rsid w:val="0037267A"/>
    <w:rsid w:val="00377E75"/>
    <w:rsid w:val="00393036"/>
    <w:rsid w:val="003A4743"/>
    <w:rsid w:val="003B2496"/>
    <w:rsid w:val="003B7FD4"/>
    <w:rsid w:val="003D363F"/>
    <w:rsid w:val="003D6853"/>
    <w:rsid w:val="003F51DD"/>
    <w:rsid w:val="0041445E"/>
    <w:rsid w:val="004241A7"/>
    <w:rsid w:val="00441E30"/>
    <w:rsid w:val="00441ED3"/>
    <w:rsid w:val="004428DE"/>
    <w:rsid w:val="00455EE2"/>
    <w:rsid w:val="004645A2"/>
    <w:rsid w:val="004747B4"/>
    <w:rsid w:val="00476BC4"/>
    <w:rsid w:val="0048131B"/>
    <w:rsid w:val="00490412"/>
    <w:rsid w:val="00493DB0"/>
    <w:rsid w:val="004A4ABE"/>
    <w:rsid w:val="004A5FF3"/>
    <w:rsid w:val="004C3F0C"/>
    <w:rsid w:val="004C6B4C"/>
    <w:rsid w:val="004D5E39"/>
    <w:rsid w:val="004E320F"/>
    <w:rsid w:val="0051146B"/>
    <w:rsid w:val="00512044"/>
    <w:rsid w:val="00517EED"/>
    <w:rsid w:val="00524C90"/>
    <w:rsid w:val="005260F0"/>
    <w:rsid w:val="005322D1"/>
    <w:rsid w:val="00544808"/>
    <w:rsid w:val="00581BDD"/>
    <w:rsid w:val="005C4ADB"/>
    <w:rsid w:val="005D76D6"/>
    <w:rsid w:val="005E08FF"/>
    <w:rsid w:val="006079AE"/>
    <w:rsid w:val="00615235"/>
    <w:rsid w:val="0063113B"/>
    <w:rsid w:val="00632E35"/>
    <w:rsid w:val="0063415C"/>
    <w:rsid w:val="0065142C"/>
    <w:rsid w:val="00663126"/>
    <w:rsid w:val="00677668"/>
    <w:rsid w:val="00685B60"/>
    <w:rsid w:val="00687437"/>
    <w:rsid w:val="00691D96"/>
    <w:rsid w:val="00691EBA"/>
    <w:rsid w:val="006B0C33"/>
    <w:rsid w:val="006B7BD5"/>
    <w:rsid w:val="006C7485"/>
    <w:rsid w:val="006D5932"/>
    <w:rsid w:val="006F437C"/>
    <w:rsid w:val="00714C43"/>
    <w:rsid w:val="00725104"/>
    <w:rsid w:val="0072515F"/>
    <w:rsid w:val="00736758"/>
    <w:rsid w:val="0075657F"/>
    <w:rsid w:val="00760B42"/>
    <w:rsid w:val="007775F6"/>
    <w:rsid w:val="00782462"/>
    <w:rsid w:val="007841A1"/>
    <w:rsid w:val="0078440C"/>
    <w:rsid w:val="00790549"/>
    <w:rsid w:val="007A0223"/>
    <w:rsid w:val="007A546D"/>
    <w:rsid w:val="007B1C86"/>
    <w:rsid w:val="007B4963"/>
    <w:rsid w:val="007B6547"/>
    <w:rsid w:val="007B742B"/>
    <w:rsid w:val="007D1B61"/>
    <w:rsid w:val="007E1088"/>
    <w:rsid w:val="007F2461"/>
    <w:rsid w:val="007F5085"/>
    <w:rsid w:val="00820A0B"/>
    <w:rsid w:val="00832FCC"/>
    <w:rsid w:val="00852B31"/>
    <w:rsid w:val="00872FDC"/>
    <w:rsid w:val="008738F4"/>
    <w:rsid w:val="008A5FD8"/>
    <w:rsid w:val="008C115F"/>
    <w:rsid w:val="008D27A1"/>
    <w:rsid w:val="008F43C8"/>
    <w:rsid w:val="00917C74"/>
    <w:rsid w:val="00926577"/>
    <w:rsid w:val="00926F55"/>
    <w:rsid w:val="009315F9"/>
    <w:rsid w:val="00935DF2"/>
    <w:rsid w:val="00936945"/>
    <w:rsid w:val="00957269"/>
    <w:rsid w:val="009634BE"/>
    <w:rsid w:val="009838FA"/>
    <w:rsid w:val="009920EC"/>
    <w:rsid w:val="0099775D"/>
    <w:rsid w:val="009D067F"/>
    <w:rsid w:val="009D0F2C"/>
    <w:rsid w:val="009D2D93"/>
    <w:rsid w:val="009D5080"/>
    <w:rsid w:val="009F0D91"/>
    <w:rsid w:val="009F5ABB"/>
    <w:rsid w:val="009F6833"/>
    <w:rsid w:val="00A045FF"/>
    <w:rsid w:val="00A1047B"/>
    <w:rsid w:val="00A27A71"/>
    <w:rsid w:val="00A34256"/>
    <w:rsid w:val="00A41FC0"/>
    <w:rsid w:val="00A4526C"/>
    <w:rsid w:val="00A7742C"/>
    <w:rsid w:val="00A86033"/>
    <w:rsid w:val="00AA0D67"/>
    <w:rsid w:val="00AB1F2D"/>
    <w:rsid w:val="00AC15E0"/>
    <w:rsid w:val="00AC29DF"/>
    <w:rsid w:val="00AC3081"/>
    <w:rsid w:val="00AD65CC"/>
    <w:rsid w:val="00AE0122"/>
    <w:rsid w:val="00AE6502"/>
    <w:rsid w:val="00AF0D70"/>
    <w:rsid w:val="00B0620C"/>
    <w:rsid w:val="00B11B71"/>
    <w:rsid w:val="00B13CF6"/>
    <w:rsid w:val="00B27C9D"/>
    <w:rsid w:val="00B36539"/>
    <w:rsid w:val="00B3737A"/>
    <w:rsid w:val="00B47885"/>
    <w:rsid w:val="00B47B5E"/>
    <w:rsid w:val="00B700B4"/>
    <w:rsid w:val="00B823A7"/>
    <w:rsid w:val="00B9229A"/>
    <w:rsid w:val="00B96859"/>
    <w:rsid w:val="00BC3F0D"/>
    <w:rsid w:val="00BC4ACD"/>
    <w:rsid w:val="00BD5C35"/>
    <w:rsid w:val="00BF64E9"/>
    <w:rsid w:val="00C00F86"/>
    <w:rsid w:val="00C0349A"/>
    <w:rsid w:val="00C17EA0"/>
    <w:rsid w:val="00C333FB"/>
    <w:rsid w:val="00C56C88"/>
    <w:rsid w:val="00C7582B"/>
    <w:rsid w:val="00C76404"/>
    <w:rsid w:val="00C77DA5"/>
    <w:rsid w:val="00C91027"/>
    <w:rsid w:val="00CA46CC"/>
    <w:rsid w:val="00CC19AF"/>
    <w:rsid w:val="00CC5A3C"/>
    <w:rsid w:val="00CC6BE4"/>
    <w:rsid w:val="00CD3B92"/>
    <w:rsid w:val="00CD40CD"/>
    <w:rsid w:val="00CD489C"/>
    <w:rsid w:val="00CE771C"/>
    <w:rsid w:val="00D018D2"/>
    <w:rsid w:val="00D0319A"/>
    <w:rsid w:val="00D0415A"/>
    <w:rsid w:val="00D11CAF"/>
    <w:rsid w:val="00D141F0"/>
    <w:rsid w:val="00D20988"/>
    <w:rsid w:val="00D30594"/>
    <w:rsid w:val="00D3407E"/>
    <w:rsid w:val="00D407ED"/>
    <w:rsid w:val="00D43730"/>
    <w:rsid w:val="00D64800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F2690"/>
    <w:rsid w:val="00DF3795"/>
    <w:rsid w:val="00E10C3F"/>
    <w:rsid w:val="00E123FE"/>
    <w:rsid w:val="00E146A6"/>
    <w:rsid w:val="00E35422"/>
    <w:rsid w:val="00E40805"/>
    <w:rsid w:val="00E41046"/>
    <w:rsid w:val="00E46073"/>
    <w:rsid w:val="00E4722D"/>
    <w:rsid w:val="00E8457A"/>
    <w:rsid w:val="00E84A9E"/>
    <w:rsid w:val="00E924BF"/>
    <w:rsid w:val="00ED1450"/>
    <w:rsid w:val="00EE7550"/>
    <w:rsid w:val="00EF035B"/>
    <w:rsid w:val="00EF5A86"/>
    <w:rsid w:val="00F00C25"/>
    <w:rsid w:val="00F02676"/>
    <w:rsid w:val="00F1548D"/>
    <w:rsid w:val="00F21AB0"/>
    <w:rsid w:val="00F232D3"/>
    <w:rsid w:val="00F247D1"/>
    <w:rsid w:val="00F30345"/>
    <w:rsid w:val="00F30A4E"/>
    <w:rsid w:val="00F37993"/>
    <w:rsid w:val="00F6184A"/>
    <w:rsid w:val="00F868B7"/>
    <w:rsid w:val="00F936B0"/>
    <w:rsid w:val="00FB1245"/>
    <w:rsid w:val="00FB1C15"/>
    <w:rsid w:val="00FC35CA"/>
    <w:rsid w:val="00FE1671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99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1C0419"/>
    <w:pPr>
      <w:widowControl w:val="0"/>
      <w:autoSpaceDE w:val="0"/>
      <w:autoSpaceDN w:val="0"/>
      <w:ind w:left="107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BD3A2-67FE-4D6F-A09A-48940324F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</Words>
  <Characters>1915</Characters>
  <Application>Microsoft Office Word</Application>
  <DocSecurity>0</DocSecurity>
  <Lines>51</Lines>
  <Paragraphs>37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"Muslum OZER" &lt;mozer@harran.edu.tr&gt;</dc:creator>
  <cp:lastModifiedBy>Muslum OZER</cp:lastModifiedBy>
  <cp:revision>7</cp:revision>
  <cp:lastPrinted>2022-04-20T11:11:00Z</cp:lastPrinted>
  <dcterms:created xsi:type="dcterms:W3CDTF">2025-09-25T07:39:00Z</dcterms:created>
  <dcterms:modified xsi:type="dcterms:W3CDTF">2025-09-25T07:42:00Z</dcterms:modified>
</cp:coreProperties>
</file>